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0C" w:rsidRPr="005E6A0C" w:rsidRDefault="005E6A0C" w:rsidP="005E6A0C">
      <w:pPr>
        <w:rPr>
          <w:b/>
          <w:bCs/>
        </w:rPr>
      </w:pPr>
      <w:r w:rsidRPr="005E6A0C">
        <w:rPr>
          <w:b/>
          <w:bCs/>
        </w:rPr>
        <w:t>10. A feladat 1956 történelmére vonatkozik.</w:t>
      </w:r>
    </w:p>
    <w:p w:rsidR="005E6A0C" w:rsidRPr="005E6A0C" w:rsidRDefault="005E6A0C" w:rsidP="005E6A0C">
      <w:pPr>
        <w:rPr>
          <w:b/>
          <w:bCs/>
        </w:rPr>
      </w:pPr>
      <w:r w:rsidRPr="005E6A0C">
        <w:rPr>
          <w:b/>
          <w:bCs/>
        </w:rPr>
        <w:t>Készítsen a forrás és ismeretei alapján rövid magyarázó jegyzeteket az aláhúzással megjelölt</w:t>
      </w:r>
      <w:r>
        <w:rPr>
          <w:b/>
          <w:bCs/>
        </w:rPr>
        <w:t xml:space="preserve"> </w:t>
      </w:r>
      <w:r w:rsidRPr="005E6A0C">
        <w:rPr>
          <w:b/>
          <w:bCs/>
        </w:rPr>
        <w:t xml:space="preserve">kifejezésekhez! </w:t>
      </w:r>
      <w:r w:rsidRPr="005E6A0C">
        <w:t>(Elemenként 1 pont.)</w:t>
      </w:r>
    </w:p>
    <w:p w:rsidR="005E6A0C" w:rsidRDefault="005E6A0C" w:rsidP="005E6A0C"/>
    <w:p w:rsidR="005E6A0C" w:rsidRPr="005E6A0C" w:rsidRDefault="005E6A0C" w:rsidP="005E6A0C">
      <w:r w:rsidRPr="005E6A0C">
        <w:t>1. „Az összes szovjet csapatok kivonását követeljük Magyarországról a békeszerződés</w:t>
      </w:r>
    </w:p>
    <w:p w:rsidR="005E6A0C" w:rsidRPr="005E6A0C" w:rsidRDefault="005E6A0C" w:rsidP="005E6A0C">
      <w:proofErr w:type="gramStart"/>
      <w:r w:rsidRPr="005E6A0C">
        <w:t>határozatai</w:t>
      </w:r>
      <w:proofErr w:type="gramEnd"/>
      <w:r w:rsidRPr="005E6A0C">
        <w:t xml:space="preserve"> alapján.</w:t>
      </w:r>
    </w:p>
    <w:p w:rsidR="005E6A0C" w:rsidRPr="005E6A0C" w:rsidRDefault="005E6A0C" w:rsidP="005E6A0C">
      <w:r w:rsidRPr="005E6A0C">
        <w:t>2. A MDP-ben alulról felfelé titkos alapon új alap, közép és központi vezetők választását</w:t>
      </w:r>
    </w:p>
    <w:p w:rsidR="005E6A0C" w:rsidRPr="005E6A0C" w:rsidRDefault="005E6A0C" w:rsidP="005E6A0C">
      <w:proofErr w:type="gramStart"/>
      <w:r w:rsidRPr="005E6A0C">
        <w:t>követeljük</w:t>
      </w:r>
      <w:proofErr w:type="gramEnd"/>
      <w:r w:rsidRPr="005E6A0C">
        <w:t xml:space="preserve">, ezek a legrövidebb időn belül hívják össze a </w:t>
      </w:r>
      <w:proofErr w:type="spellStart"/>
      <w:r w:rsidRPr="005E6A0C">
        <w:t>Pártkongreszszust</w:t>
      </w:r>
      <w:proofErr w:type="spellEnd"/>
    </w:p>
    <w:p w:rsidR="005E6A0C" w:rsidRPr="005E6A0C" w:rsidRDefault="005E6A0C" w:rsidP="005E6A0C">
      <w:proofErr w:type="gramStart"/>
      <w:r w:rsidRPr="005E6A0C">
        <w:t>és</w:t>
      </w:r>
      <w:proofErr w:type="gramEnd"/>
      <w:r w:rsidRPr="005E6A0C">
        <w:t xml:space="preserve"> válasszanak új központi vezetőséget.</w:t>
      </w:r>
    </w:p>
    <w:p w:rsidR="005E6A0C" w:rsidRPr="005E6A0C" w:rsidRDefault="005E6A0C" w:rsidP="005E6A0C">
      <w:r w:rsidRPr="005E6A0C">
        <w:t>3. A kormány alakuljon át Nagy Imre elvtárs vezetésével. […]</w:t>
      </w:r>
    </w:p>
    <w:p w:rsidR="005E6A0C" w:rsidRPr="005E6A0C" w:rsidRDefault="005E6A0C" w:rsidP="005E6A0C">
      <w:r w:rsidRPr="005E6A0C">
        <w:t>4. Általános, egyenlő, titkos választásokat követelünk az országban több párt részvételével,</w:t>
      </w:r>
    </w:p>
    <w:p w:rsidR="005E6A0C" w:rsidRPr="005E6A0C" w:rsidRDefault="005E6A0C" w:rsidP="005E6A0C">
      <w:proofErr w:type="gramStart"/>
      <w:r w:rsidRPr="005E6A0C">
        <w:t>új</w:t>
      </w:r>
      <w:proofErr w:type="gramEnd"/>
      <w:r w:rsidRPr="005E6A0C">
        <w:t xml:space="preserve"> Nemzetgyűlés megválasztása céljából. […]</w:t>
      </w:r>
    </w:p>
    <w:p w:rsidR="005E6A0C" w:rsidRPr="005E6A0C" w:rsidRDefault="005E6A0C" w:rsidP="005E6A0C">
      <w:r w:rsidRPr="005E6A0C">
        <w:t>10. Követeljük a beszolgáltatási rendszer új alapokra fektetését és a termények okszerű</w:t>
      </w:r>
    </w:p>
    <w:p w:rsidR="005E6A0C" w:rsidRPr="005E6A0C" w:rsidRDefault="005E6A0C" w:rsidP="005E6A0C">
      <w:proofErr w:type="gramStart"/>
      <w:r w:rsidRPr="005E6A0C">
        <w:t>felhasználását</w:t>
      </w:r>
      <w:proofErr w:type="gramEnd"/>
      <w:r w:rsidRPr="005E6A0C">
        <w:t>. Követeljük az egyénileg gazdálkodó parasztok egyenrangú</w:t>
      </w:r>
    </w:p>
    <w:p w:rsidR="005E6A0C" w:rsidRPr="005E6A0C" w:rsidRDefault="005E6A0C" w:rsidP="005E6A0C">
      <w:proofErr w:type="gramStart"/>
      <w:r w:rsidRPr="005E6A0C">
        <w:t>támogatását</w:t>
      </w:r>
      <w:proofErr w:type="gramEnd"/>
      <w:r w:rsidRPr="005E6A0C">
        <w:t>.</w:t>
      </w:r>
    </w:p>
    <w:p w:rsidR="005E6A0C" w:rsidRPr="005E6A0C" w:rsidRDefault="005E6A0C" w:rsidP="005E6A0C">
      <w:r w:rsidRPr="005E6A0C">
        <w:t xml:space="preserve">11. </w:t>
      </w:r>
      <w:proofErr w:type="gramStart"/>
      <w:r w:rsidRPr="005E6A0C">
        <w:t>Követeljük …</w:t>
      </w:r>
      <w:proofErr w:type="gramEnd"/>
      <w:r w:rsidRPr="005E6A0C">
        <w:t xml:space="preserve"> az ártatlanul elítéltek szabadon bocsátását, </w:t>
      </w:r>
      <w:proofErr w:type="spellStart"/>
      <w:r w:rsidRPr="005E6A0C">
        <w:t>rehabilitását</w:t>
      </w:r>
      <w:proofErr w:type="spellEnd"/>
      <w:r w:rsidRPr="005E6A0C">
        <w:t>. […]</w:t>
      </w:r>
    </w:p>
    <w:p w:rsidR="005E6A0C" w:rsidRPr="005E6A0C" w:rsidRDefault="005E6A0C" w:rsidP="005E6A0C">
      <w:r w:rsidRPr="005E6A0C">
        <w:t>12. Teljes vélemény- és sajtószabadságot követelünk, szabad rádiót követelünk. […]</w:t>
      </w:r>
    </w:p>
    <w:p w:rsidR="005E6A0C" w:rsidRPr="005E6A0C" w:rsidRDefault="005E6A0C" w:rsidP="005E6A0C">
      <w:r w:rsidRPr="005E6A0C">
        <w:t>Követeljük a meglévő káderanyag nyilvánosságra hozatalát és megsemmisítését.</w:t>
      </w:r>
    </w:p>
    <w:p w:rsidR="005E6A0C" w:rsidRPr="005E6A0C" w:rsidRDefault="005E6A0C" w:rsidP="005E6A0C">
      <w:r w:rsidRPr="005E6A0C">
        <w:t>13. Követeljük, hogy a zsarnokság és az önkény jelképét, a Sztálin-szobrot a leggyorsabban</w:t>
      </w:r>
    </w:p>
    <w:p w:rsidR="005E6A0C" w:rsidRPr="005E6A0C" w:rsidRDefault="005E6A0C" w:rsidP="005E6A0C">
      <w:proofErr w:type="gramStart"/>
      <w:r w:rsidRPr="005E6A0C">
        <w:t>bontsák</w:t>
      </w:r>
      <w:proofErr w:type="gramEnd"/>
      <w:r w:rsidRPr="005E6A0C">
        <w:t xml:space="preserve"> le.</w:t>
      </w:r>
    </w:p>
    <w:p w:rsidR="005E6A0C" w:rsidRPr="005E6A0C" w:rsidRDefault="005E6A0C" w:rsidP="005E6A0C">
      <w:r w:rsidRPr="005E6A0C">
        <w:t>14. A meglévő, magyar népnek idegen címer helyett kívánjuk a régi magyar Kossuth-</w:t>
      </w:r>
    </w:p>
    <w:p w:rsidR="005E6A0C" w:rsidRPr="005E6A0C" w:rsidRDefault="005E6A0C" w:rsidP="005E6A0C">
      <w:proofErr w:type="gramStart"/>
      <w:r w:rsidRPr="005E6A0C">
        <w:t>címer</w:t>
      </w:r>
      <w:proofErr w:type="gramEnd"/>
      <w:r w:rsidRPr="005E6A0C">
        <w:t xml:space="preserve"> visszaállítását […] Követeljük a március 15. és október 6. nemzeti ünnep</w:t>
      </w:r>
    </w:p>
    <w:p w:rsidR="005E6A0C" w:rsidRPr="005E6A0C" w:rsidRDefault="005E6A0C" w:rsidP="005E6A0C">
      <w:pPr>
        <w:rPr>
          <w:i/>
          <w:iCs/>
        </w:rPr>
      </w:pPr>
      <w:proofErr w:type="gramStart"/>
      <w:r w:rsidRPr="005E6A0C">
        <w:t>és</w:t>
      </w:r>
      <w:proofErr w:type="gramEnd"/>
      <w:r w:rsidRPr="005E6A0C">
        <w:t xml:space="preserve"> munkaszüneti nap legyen.” </w:t>
      </w:r>
      <w:r w:rsidRPr="005E6A0C">
        <w:rPr>
          <w:i/>
          <w:iCs/>
        </w:rPr>
        <w:t>(Az Építőipari és Közlekedési Műszaki Egyetem</w:t>
      </w:r>
    </w:p>
    <w:p w:rsidR="005E6A0C" w:rsidRPr="005E6A0C" w:rsidRDefault="005E6A0C" w:rsidP="005E6A0C">
      <w:pPr>
        <w:rPr>
          <w:i/>
          <w:iCs/>
        </w:rPr>
      </w:pPr>
      <w:proofErr w:type="gramStart"/>
      <w:r w:rsidRPr="005E6A0C">
        <w:rPr>
          <w:i/>
          <w:iCs/>
        </w:rPr>
        <w:t>nagygyűlésének</w:t>
      </w:r>
      <w:proofErr w:type="gramEnd"/>
      <w:r w:rsidRPr="005E6A0C">
        <w:rPr>
          <w:i/>
          <w:iCs/>
        </w:rPr>
        <w:t xml:space="preserve"> pontjai; 1956. október 22.)</w:t>
      </w:r>
    </w:p>
    <w:p w:rsidR="005E6A0C" w:rsidRDefault="005E6A0C" w:rsidP="005E6A0C">
      <w:pPr>
        <w:rPr>
          <w:b/>
          <w:bCs/>
        </w:rPr>
      </w:pPr>
    </w:p>
    <w:p w:rsidR="005E6A0C" w:rsidRPr="005E6A0C" w:rsidRDefault="005E6A0C" w:rsidP="005E6A0C">
      <w:pPr>
        <w:spacing w:line="360" w:lineRule="auto"/>
      </w:pPr>
      <w:proofErr w:type="gramStart"/>
      <w:r w:rsidRPr="005E6A0C">
        <w:rPr>
          <w:bCs/>
        </w:rPr>
        <w:t>a</w:t>
      </w:r>
      <w:proofErr w:type="gramEnd"/>
      <w:r w:rsidRPr="005E6A0C">
        <w:rPr>
          <w:bCs/>
        </w:rPr>
        <w:t xml:space="preserve">) MDP: </w:t>
      </w:r>
      <w:r w:rsidRPr="005E6A0C">
        <w:t>..............................................................................................................................................</w:t>
      </w:r>
    </w:p>
    <w:p w:rsidR="005E6A0C" w:rsidRPr="005E6A0C" w:rsidRDefault="005E6A0C" w:rsidP="005E6A0C">
      <w:pPr>
        <w:spacing w:line="360" w:lineRule="auto"/>
      </w:pPr>
      <w:r w:rsidRPr="005E6A0C">
        <w:t>..............................................................................................................................................................</w:t>
      </w:r>
    </w:p>
    <w:p w:rsidR="005E6A0C" w:rsidRPr="005E6A0C" w:rsidRDefault="005E6A0C" w:rsidP="005E6A0C">
      <w:pPr>
        <w:spacing w:line="360" w:lineRule="auto"/>
      </w:pPr>
      <w:proofErr w:type="gramStart"/>
      <w:r w:rsidRPr="005E6A0C">
        <w:rPr>
          <w:bCs/>
        </w:rPr>
        <w:t xml:space="preserve">b) békeszerződés: </w:t>
      </w:r>
      <w:r w:rsidRPr="005E6A0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5E6A0C" w:rsidRPr="005E6A0C" w:rsidRDefault="005E6A0C" w:rsidP="005E6A0C">
      <w:pPr>
        <w:spacing w:line="360" w:lineRule="auto"/>
      </w:pPr>
      <w:proofErr w:type="gramStart"/>
      <w:r w:rsidRPr="005E6A0C">
        <w:rPr>
          <w:bCs/>
        </w:rPr>
        <w:t xml:space="preserve">c) beszolgáltatási rendszer: </w:t>
      </w:r>
      <w:r w:rsidRPr="005E6A0C">
        <w:t>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</w:t>
      </w:r>
      <w:r w:rsidRPr="005E6A0C">
        <w:t>.......</w:t>
      </w:r>
      <w:proofErr w:type="gramEnd"/>
    </w:p>
    <w:p w:rsidR="005E6A0C" w:rsidRPr="005E6A0C" w:rsidRDefault="005E6A0C" w:rsidP="005E6A0C">
      <w:pPr>
        <w:spacing w:line="360" w:lineRule="auto"/>
      </w:pPr>
      <w:proofErr w:type="gramStart"/>
      <w:r w:rsidRPr="005E6A0C">
        <w:rPr>
          <w:bCs/>
        </w:rPr>
        <w:t xml:space="preserve">d) népnek idegen címer: </w:t>
      </w:r>
      <w:r w:rsidRPr="005E6A0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5E6A0C" w:rsidRPr="005E6A0C" w:rsidRDefault="005E6A0C" w:rsidP="005E6A0C">
      <w:pPr>
        <w:spacing w:line="360" w:lineRule="auto"/>
      </w:pPr>
      <w:proofErr w:type="gramStart"/>
      <w:r w:rsidRPr="005E6A0C">
        <w:rPr>
          <w:bCs/>
        </w:rPr>
        <w:t>e</w:t>
      </w:r>
      <w:proofErr w:type="gramEnd"/>
      <w:r w:rsidRPr="005E6A0C">
        <w:rPr>
          <w:bCs/>
        </w:rPr>
        <w:t xml:space="preserve">) káderanyag: </w:t>
      </w:r>
      <w:r w:rsidRPr="005E6A0C">
        <w:t>...................................................................................................................................</w:t>
      </w:r>
    </w:p>
    <w:p w:rsidR="00E73234" w:rsidRDefault="005E6A0C" w:rsidP="005E6A0C">
      <w:pPr>
        <w:spacing w:line="360" w:lineRule="auto"/>
      </w:pPr>
      <w:r w:rsidRPr="005E6A0C">
        <w:t>..............................................................................................................................................................</w:t>
      </w:r>
    </w:p>
    <w:p w:rsidR="00E84EC4" w:rsidRPr="00E84EC4" w:rsidRDefault="00E84EC4" w:rsidP="00E84EC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0000"/>
        </w:rPr>
      </w:pPr>
      <w:bookmarkStart w:id="0" w:name="_GoBack"/>
      <w:proofErr w:type="gramStart"/>
      <w:r w:rsidRPr="00E84EC4">
        <w:rPr>
          <w:rFonts w:ascii="TimesNewRomanPS-BoldMT" w:hAnsi="TimesNewRomanPS-BoldMT" w:cs="TimesNewRomanPS-BoldMT"/>
          <w:b/>
          <w:bCs/>
          <w:color w:val="FF0000"/>
        </w:rPr>
        <w:lastRenderedPageBreak/>
        <w:t>megoldás</w:t>
      </w:r>
      <w:proofErr w:type="gramEnd"/>
    </w:p>
    <w:bookmarkEnd w:id="0"/>
    <w:p w:rsidR="00E84EC4" w:rsidRDefault="00E84EC4" w:rsidP="00E84EC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E84EC4" w:rsidRDefault="00E84EC4" w:rsidP="00E84EC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1956 (Elemenként 1 pont, összesen 5 pont.)</w:t>
      </w:r>
    </w:p>
    <w:p w:rsidR="00E84EC4" w:rsidRDefault="00E84EC4" w:rsidP="00E84EC4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E84EC4" w:rsidRDefault="00E84EC4" w:rsidP="00E84EC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>
        <w:rPr>
          <w:rFonts w:ascii="TimesNewRomanPS-BoldMT" w:hAnsi="TimesNewRomanPS-BoldMT" w:cs="TimesNewRomanPS-BoldMT"/>
          <w:b/>
          <w:bCs/>
        </w:rPr>
        <w:t>a</w:t>
      </w:r>
      <w:proofErr w:type="gramEnd"/>
      <w:r>
        <w:rPr>
          <w:rFonts w:ascii="TimesNewRomanPS-BoldMT" w:hAnsi="TimesNewRomanPS-BoldMT" w:cs="TimesNewRomanPS-BoldMT"/>
          <w:b/>
          <w:bCs/>
        </w:rPr>
        <w:t xml:space="preserve">) </w:t>
      </w:r>
      <w:r>
        <w:rPr>
          <w:rFonts w:ascii="TimesNewRomanPSMT" w:hAnsi="TimesNewRomanPSMT" w:cs="TimesNewRomanPSMT"/>
        </w:rPr>
        <w:t>MDP: Magyar Dolgozók Pártja (Utalhat a rövidítés feloldása mellett a párt kommunista</w:t>
      </w:r>
    </w:p>
    <w:p w:rsidR="00E84EC4" w:rsidRDefault="00E84EC4" w:rsidP="00E84EC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jellegére</w:t>
      </w:r>
      <w:proofErr w:type="gramEnd"/>
      <w:r>
        <w:rPr>
          <w:rFonts w:ascii="TimesNewRomanPSMT" w:hAnsi="TimesNewRomanPSMT" w:cs="TimesNewRomanPSMT"/>
        </w:rPr>
        <w:t>, szerepére az egypártrendszerben.)</w:t>
      </w:r>
    </w:p>
    <w:p w:rsidR="00E84EC4" w:rsidRDefault="00E84EC4" w:rsidP="00E84EC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b) </w:t>
      </w:r>
      <w:r>
        <w:rPr>
          <w:rFonts w:ascii="TimesNewRomanPSMT" w:hAnsi="TimesNewRomanPSMT" w:cs="TimesNewRomanPSMT"/>
        </w:rPr>
        <w:t>békeszerződés: az 1947-es párizsi béke (Utalhat a súlyos feltételekre, melyeket a béke</w:t>
      </w:r>
    </w:p>
    <w:p w:rsidR="00E84EC4" w:rsidRDefault="00E84EC4" w:rsidP="00E84EC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tartalmazott</w:t>
      </w:r>
      <w:proofErr w:type="gramEnd"/>
      <w:r>
        <w:rPr>
          <w:rFonts w:ascii="TimesNewRomanPSMT" w:hAnsi="TimesNewRomanPSMT" w:cs="TimesNewRomanPSMT"/>
        </w:rPr>
        <w:t>.)</w:t>
      </w:r>
    </w:p>
    <w:p w:rsidR="00E84EC4" w:rsidRDefault="00E84EC4" w:rsidP="00E84EC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c) </w:t>
      </w:r>
      <w:r>
        <w:rPr>
          <w:rFonts w:ascii="TimesNewRomanPSMT" w:hAnsi="TimesNewRomanPSMT" w:cs="TimesNewRomanPSMT"/>
        </w:rPr>
        <w:t>beszolgáltatási rendszer: terménybeadási kötelezettség (Utalhat a leginkább érintett birtokos</w:t>
      </w:r>
    </w:p>
    <w:p w:rsidR="00E84EC4" w:rsidRDefault="00E84EC4" w:rsidP="00E84EC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parasztokra</w:t>
      </w:r>
      <w:proofErr w:type="gramEnd"/>
      <w:r>
        <w:rPr>
          <w:rFonts w:ascii="TimesNewRomanPSMT" w:hAnsi="TimesNewRomanPSMT" w:cs="TimesNewRomanPSMT"/>
        </w:rPr>
        <w:t>, vagy arra, hogy a piaci áraknál sokkal csekélyebb térítés járt a beszolgáltatott</w:t>
      </w:r>
    </w:p>
    <w:p w:rsidR="00E84EC4" w:rsidRDefault="00E84EC4" w:rsidP="00E84EC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terményért</w:t>
      </w:r>
      <w:proofErr w:type="gramEnd"/>
      <w:r>
        <w:rPr>
          <w:rFonts w:ascii="TimesNewRomanPSMT" w:hAnsi="TimesNewRomanPSMT" w:cs="TimesNewRomanPSMT"/>
        </w:rPr>
        <w:t>.)</w:t>
      </w:r>
    </w:p>
    <w:p w:rsidR="00E84EC4" w:rsidRDefault="00E84EC4" w:rsidP="00E84EC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d) </w:t>
      </w:r>
      <w:r>
        <w:rPr>
          <w:rFonts w:ascii="TimesNewRomanPSMT" w:hAnsi="TimesNewRomanPSMT" w:cs="TimesNewRomanPSMT"/>
        </w:rPr>
        <w:t xml:space="preserve">népnek idegen címer: az 1949-ben szovjet mintára kialakított államjelvény (Utalhat </w:t>
      </w:r>
      <w:proofErr w:type="gramStart"/>
      <w:r>
        <w:rPr>
          <w:rFonts w:ascii="TimesNewRomanPSMT" w:hAnsi="TimesNewRomanPSMT" w:cs="TimesNewRomanPSMT"/>
        </w:rPr>
        <w:t>a</w:t>
      </w:r>
      <w:proofErr w:type="gramEnd"/>
    </w:p>
    <w:p w:rsidR="00E84EC4" w:rsidRDefault="00E84EC4" w:rsidP="00E84EC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címer</w:t>
      </w:r>
      <w:proofErr w:type="gramEnd"/>
      <w:r>
        <w:rPr>
          <w:rFonts w:ascii="TimesNewRomanPSMT" w:hAnsi="TimesNewRomanPSMT" w:cs="TimesNewRomanPSMT"/>
        </w:rPr>
        <w:t xml:space="preserve"> szimbolikájára, vagy arra, hogy a Kossuth-címert váltották fel vele.)</w:t>
      </w:r>
    </w:p>
    <w:p w:rsidR="00E84EC4" w:rsidRDefault="00E84EC4" w:rsidP="00E84EC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>
        <w:rPr>
          <w:rFonts w:ascii="TimesNewRomanPS-BoldMT" w:hAnsi="TimesNewRomanPS-BoldMT" w:cs="TimesNewRomanPS-BoldMT"/>
          <w:b/>
          <w:bCs/>
        </w:rPr>
        <w:t>e</w:t>
      </w:r>
      <w:proofErr w:type="gramEnd"/>
      <w:r>
        <w:rPr>
          <w:rFonts w:ascii="TimesNewRomanPS-BoldMT" w:hAnsi="TimesNewRomanPS-BoldMT" w:cs="TimesNewRomanPS-BoldMT"/>
          <w:b/>
          <w:bCs/>
        </w:rPr>
        <w:t xml:space="preserve">) </w:t>
      </w:r>
      <w:r>
        <w:rPr>
          <w:rFonts w:ascii="TimesNewRomanPSMT" w:hAnsi="TimesNewRomanPSMT" w:cs="TimesNewRomanPSMT"/>
        </w:rPr>
        <w:t>káderanyag: munkahelyeken vezetett titkos személyi anyag (Utalhat arra, hogy ennek</w:t>
      </w:r>
    </w:p>
    <w:p w:rsidR="00E84EC4" w:rsidRDefault="00E84EC4" w:rsidP="00E84EC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legfontosabb</w:t>
      </w:r>
      <w:proofErr w:type="gramEnd"/>
      <w:r>
        <w:rPr>
          <w:rFonts w:ascii="TimesNewRomanPSMT" w:hAnsi="TimesNewRomanPSMT" w:cs="TimesNewRomanPSMT"/>
        </w:rPr>
        <w:t xml:space="preserve"> eleme az érintett politikai megbízhatóságának vagy megbízhatatlanságának</w:t>
      </w:r>
    </w:p>
    <w:p w:rsidR="00E84EC4" w:rsidRDefault="00E84EC4" w:rsidP="00E84EC4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>
        <w:rPr>
          <w:rFonts w:ascii="TimesNewRomanPSMT" w:hAnsi="TimesNewRomanPSMT" w:cs="TimesNewRomanPSMT"/>
        </w:rPr>
        <w:t>megállapítása</w:t>
      </w:r>
      <w:proofErr w:type="gramEnd"/>
      <w:r>
        <w:rPr>
          <w:rFonts w:ascii="TimesNewRomanPSMT" w:hAnsi="TimesNewRomanPSMT" w:cs="TimesNewRomanPSMT"/>
        </w:rPr>
        <w:t>.)</w:t>
      </w:r>
    </w:p>
    <w:p w:rsidR="00E84EC4" w:rsidRPr="005E6A0C" w:rsidRDefault="00E84EC4" w:rsidP="00E84EC4">
      <w:pPr>
        <w:spacing w:line="360" w:lineRule="auto"/>
      </w:pPr>
      <w:r>
        <w:rPr>
          <w:rFonts w:ascii="TimesNewRomanPS-ItalicMT" w:hAnsi="TimesNewRomanPS-ItalicMT" w:cs="TimesNewRomanPS-ItalicMT"/>
          <w:i/>
          <w:iCs/>
        </w:rPr>
        <w:t>(Más, tartalmilag helyes megoldás is elfogadható.)</w:t>
      </w:r>
    </w:p>
    <w:sectPr w:rsidR="00E84EC4" w:rsidRPr="005E6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0C"/>
    <w:rsid w:val="00294A5B"/>
    <w:rsid w:val="00425CBA"/>
    <w:rsid w:val="00447B2F"/>
    <w:rsid w:val="005E6A0C"/>
    <w:rsid w:val="00691A14"/>
    <w:rsid w:val="00C656A4"/>
    <w:rsid w:val="00E73234"/>
    <w:rsid w:val="00E8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B2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47B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47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7">
    <w:name w:val="heading 7"/>
    <w:basedOn w:val="Norml"/>
    <w:next w:val="Norml"/>
    <w:link w:val="Cmsor7Char"/>
    <w:unhideWhenUsed/>
    <w:qFormat/>
    <w:rsid w:val="00447B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447B2F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447B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447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447B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47B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zoldtabla">
    <w:name w:val="zoldtabla"/>
    <w:basedOn w:val="Normltblzat"/>
    <w:uiPriority w:val="99"/>
    <w:rsid w:val="00447B2F"/>
    <w:tblPr>
      <w:tblBorders>
        <w:top w:val="single" w:sz="18" w:space="0" w:color="00B050"/>
        <w:left w:val="single" w:sz="18" w:space="0" w:color="00B050"/>
        <w:bottom w:val="single" w:sz="18" w:space="0" w:color="00B050"/>
        <w:right w:val="single" w:sz="18" w:space="0" w:color="00B050"/>
        <w:insideH w:val="single" w:sz="18" w:space="0" w:color="00B050"/>
        <w:insideV w:val="single" w:sz="18" w:space="0" w:color="00B050"/>
      </w:tblBorders>
    </w:tblPr>
    <w:tblStylePr w:type="firstRow">
      <w:tblPr/>
      <w:tcPr>
        <w:shd w:val="clear" w:color="auto" w:fill="95B3D7" w:themeFill="accent1" w:themeFillTint="99"/>
      </w:tcPr>
    </w:tblStylePr>
    <w:tblStylePr w:type="firstCol">
      <w:tblPr/>
      <w:tcPr>
        <w:shd w:val="clear" w:color="auto" w:fill="B2A1C7" w:themeFill="accent4" w:themeFillTint="99"/>
      </w:tcPr>
    </w:tblStylePr>
  </w:style>
  <w:style w:type="character" w:customStyle="1" w:styleId="Cmsor7Char">
    <w:name w:val="Címsor 7 Char"/>
    <w:basedOn w:val="Bekezdsalapbettpusa"/>
    <w:link w:val="Cmsor7"/>
    <w:rsid w:val="00447B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styleId="Rcsostblzat">
    <w:name w:val="Table Grid"/>
    <w:basedOn w:val="Normltblzat"/>
    <w:uiPriority w:val="59"/>
    <w:rsid w:val="0044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B2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47B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47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7">
    <w:name w:val="heading 7"/>
    <w:basedOn w:val="Norml"/>
    <w:next w:val="Norml"/>
    <w:link w:val="Cmsor7Char"/>
    <w:unhideWhenUsed/>
    <w:qFormat/>
    <w:rsid w:val="00447B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447B2F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447B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447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447B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47B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zoldtabla">
    <w:name w:val="zoldtabla"/>
    <w:basedOn w:val="Normltblzat"/>
    <w:uiPriority w:val="99"/>
    <w:rsid w:val="00447B2F"/>
    <w:tblPr>
      <w:tblBorders>
        <w:top w:val="single" w:sz="18" w:space="0" w:color="00B050"/>
        <w:left w:val="single" w:sz="18" w:space="0" w:color="00B050"/>
        <w:bottom w:val="single" w:sz="18" w:space="0" w:color="00B050"/>
        <w:right w:val="single" w:sz="18" w:space="0" w:color="00B050"/>
        <w:insideH w:val="single" w:sz="18" w:space="0" w:color="00B050"/>
        <w:insideV w:val="single" w:sz="18" w:space="0" w:color="00B050"/>
      </w:tblBorders>
    </w:tblPr>
    <w:tblStylePr w:type="firstRow">
      <w:tblPr/>
      <w:tcPr>
        <w:shd w:val="clear" w:color="auto" w:fill="95B3D7" w:themeFill="accent1" w:themeFillTint="99"/>
      </w:tcPr>
    </w:tblStylePr>
    <w:tblStylePr w:type="firstCol">
      <w:tblPr/>
      <w:tcPr>
        <w:shd w:val="clear" w:color="auto" w:fill="B2A1C7" w:themeFill="accent4" w:themeFillTint="99"/>
      </w:tcPr>
    </w:tblStylePr>
  </w:style>
  <w:style w:type="character" w:customStyle="1" w:styleId="Cmsor7Char">
    <w:name w:val="Címsor 7 Char"/>
    <w:basedOn w:val="Bekezdsalapbettpusa"/>
    <w:link w:val="Cmsor7"/>
    <w:rsid w:val="00447B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styleId="Rcsostblzat">
    <w:name w:val="Table Grid"/>
    <w:basedOn w:val="Normltblzat"/>
    <w:uiPriority w:val="59"/>
    <w:rsid w:val="0044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493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3</cp:revision>
  <dcterms:created xsi:type="dcterms:W3CDTF">2015-10-28T13:45:00Z</dcterms:created>
  <dcterms:modified xsi:type="dcterms:W3CDTF">2015-10-28T13:49:00Z</dcterms:modified>
</cp:coreProperties>
</file>